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43" w:rsidRDefault="00C91A9C">
      <w:pPr>
        <w:tabs>
          <w:tab w:val="left" w:pos="1960"/>
        </w:tabs>
        <w:spacing w:before="77" w:after="0" w:line="243" w:lineRule="auto"/>
        <w:ind w:left="1966" w:right="2024" w:hanging="1706"/>
        <w:rPr>
          <w:rFonts w:ascii="Times New Roman" w:eastAsia="Times New Roman" w:hAnsi="Times New Roman" w:cs="Times New Roman"/>
        </w:rPr>
      </w:pPr>
      <w:r w:rsidRPr="00C91A9C">
        <w:rPr>
          <w:rStyle w:val="Heading1Char"/>
        </w:rPr>
        <w:t>T</w:t>
      </w:r>
      <w:r w:rsidRPr="00C91A9C">
        <w:rPr>
          <w:rStyle w:val="Heading1Char"/>
        </w:rPr>
        <w:t>i</w:t>
      </w:r>
      <w:r w:rsidRPr="00C91A9C">
        <w:rPr>
          <w:rStyle w:val="Heading1Char"/>
        </w:rPr>
        <w:t>t</w:t>
      </w:r>
      <w:r w:rsidRPr="00C91A9C">
        <w:rPr>
          <w:rStyle w:val="Heading1Char"/>
        </w:rPr>
        <w:t>l</w:t>
      </w:r>
      <w:r w:rsidRPr="00C91A9C">
        <w:rPr>
          <w:rStyle w:val="Heading1Char"/>
        </w:rPr>
        <w:t>e:</w:t>
      </w:r>
      <w:r>
        <w:rPr>
          <w:rStyle w:val="Heading1Char"/>
        </w:rPr>
        <w:t xml:space="preserve"> </w:t>
      </w:r>
      <w:r>
        <w:rPr>
          <w:rStyle w:val="Heading1Char"/>
        </w:rPr>
        <w:tab/>
      </w:r>
      <w:r>
        <w:rPr>
          <w:rFonts w:ascii="Times New Roman" w:eastAsia="Times New Roman" w:hAnsi="Times New Roman" w:cs="Times New Roman"/>
          <w:b/>
          <w:bCs/>
        </w:rPr>
        <w:t>Sele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ter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rapy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Hep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es usi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g </w:t>
      </w:r>
      <w:r>
        <w:rPr>
          <w:rFonts w:ascii="Times New Roman" w:eastAsia="Times New Roman" w:hAnsi="Times New Roman" w:cs="Times New Roman"/>
          <w:b/>
          <w:bCs/>
        </w:rPr>
        <w:t>SIR-Sp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s –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arch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002</w:t>
      </w:r>
    </w:p>
    <w:p w:rsidR="00936C43" w:rsidRDefault="00C91A9C" w:rsidP="00C91A9C">
      <w:pPr>
        <w:tabs>
          <w:tab w:val="left" w:pos="1960"/>
        </w:tabs>
        <w:spacing w:before="35" w:after="0" w:line="252" w:lineRule="exact"/>
        <w:ind w:left="1962" w:right="2964" w:hanging="1702"/>
        <w:rPr>
          <w:rFonts w:ascii="Times New Roman" w:eastAsia="Times New Roman" w:hAnsi="Times New Roman" w:cs="Times New Roman"/>
        </w:rPr>
      </w:pPr>
      <w:r w:rsidRPr="00C91A9C">
        <w:rPr>
          <w:rStyle w:val="Heading1Char"/>
        </w:rPr>
        <w:t>A</w:t>
      </w:r>
      <w:r w:rsidRPr="00C91A9C">
        <w:rPr>
          <w:rStyle w:val="Heading1Char"/>
        </w:rPr>
        <w:t>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)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onwealth 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Care</w:t>
      </w:r>
    </w:p>
    <w:p w:rsidR="00C91A9C" w:rsidRDefault="00C91A9C" w:rsidP="00C91A9C">
      <w:pPr>
        <w:tabs>
          <w:tab w:val="left" w:pos="1960"/>
          <w:tab w:val="left" w:pos="6460"/>
        </w:tabs>
        <w:spacing w:after="0" w:line="252" w:lineRule="exact"/>
        <w:ind w:left="1925" w:right="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GPO Box 9848 Canb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ACT 2601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</w:p>
    <w:p w:rsidR="00936C43" w:rsidRDefault="00C91A9C" w:rsidP="00C91A9C">
      <w:pPr>
        <w:tabs>
          <w:tab w:val="left" w:pos="1960"/>
          <w:tab w:val="left" w:pos="6460"/>
        </w:tabs>
        <w:spacing w:after="0" w:line="252" w:lineRule="exact"/>
        <w:ind w:left="1925" w:right="916"/>
        <w:rPr>
          <w:rFonts w:ascii="Times New Roman" w:eastAsia="Times New Roman" w:hAnsi="Times New Roman" w:cs="Times New Roman"/>
        </w:rPr>
      </w:pPr>
      <w:hyperlink r:id="rId5" w:tooltip="MSAC website">
        <w:r>
          <w:rPr>
            <w:rFonts w:ascii="Times New Roman" w:eastAsia="Times New Roman" w:hAnsi="Times New Roman" w:cs="Times New Roman"/>
            <w:b/>
            <w:bCs/>
          </w:rPr>
          <w:t>http</w:t>
        </w:r>
        <w:r>
          <w:rPr>
            <w:rFonts w:ascii="Times New Roman" w:eastAsia="Times New Roman" w:hAnsi="Times New Roman" w:cs="Times New Roman"/>
            <w:b/>
            <w:bCs/>
            <w:spacing w:val="-2"/>
          </w:rPr>
          <w:t>:</w:t>
        </w:r>
        <w:r>
          <w:rPr>
            <w:rFonts w:ascii="Times New Roman" w:eastAsia="Times New Roman" w:hAnsi="Times New Roman" w:cs="Times New Roman"/>
            <w:b/>
            <w:bCs/>
            <w:spacing w:val="-1"/>
          </w:rPr>
          <w:t>//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w</w:t>
        </w:r>
        <w:r>
          <w:rPr>
            <w:rFonts w:ascii="Times New Roman" w:eastAsia="Times New Roman" w:hAnsi="Times New Roman" w:cs="Times New Roman"/>
            <w:b/>
            <w:bCs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-2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m</w:t>
        </w:r>
        <w:r>
          <w:rPr>
            <w:rFonts w:ascii="Times New Roman" w:eastAsia="Times New Roman" w:hAnsi="Times New Roman" w:cs="Times New Roman"/>
            <w:b/>
            <w:bCs/>
          </w:rPr>
          <w:t>sac</w:t>
        </w:r>
        <w:r>
          <w:rPr>
            <w:rFonts w:ascii="Times New Roman" w:eastAsia="Times New Roman" w:hAnsi="Times New Roman" w:cs="Times New Roman"/>
            <w:b/>
            <w:bCs/>
            <w:spacing w:val="-2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gov.au</w:t>
        </w:r>
      </w:hyperlink>
    </w:p>
    <w:p w:rsidR="00936C43" w:rsidRDefault="00C91A9C">
      <w:pPr>
        <w:tabs>
          <w:tab w:val="left" w:pos="1960"/>
        </w:tabs>
        <w:spacing w:before="42" w:after="0" w:line="240" w:lineRule="auto"/>
        <w:ind w:left="260" w:right="-20"/>
        <w:rPr>
          <w:rFonts w:ascii="Times New Roman" w:eastAsia="Times New Roman" w:hAnsi="Times New Roman" w:cs="Times New Roman"/>
        </w:rPr>
      </w:pPr>
      <w:r w:rsidRPr="00C91A9C">
        <w:rPr>
          <w:rStyle w:val="Heading1Char"/>
        </w:rPr>
        <w:t>R</w:t>
      </w:r>
      <w:r w:rsidRPr="00C91A9C">
        <w:rPr>
          <w:rStyle w:val="Heading1Char"/>
        </w:rPr>
        <w:t>e</w:t>
      </w:r>
      <w:r w:rsidRPr="00C91A9C">
        <w:rPr>
          <w:rStyle w:val="Heading1Char"/>
        </w:rPr>
        <w:t>f</w:t>
      </w:r>
      <w:r w:rsidRPr="00C91A9C">
        <w:rPr>
          <w:rStyle w:val="Heading1Char"/>
        </w:rPr>
        <w:t>e</w:t>
      </w:r>
      <w:r w:rsidRPr="00C91A9C">
        <w:rPr>
          <w:rStyle w:val="Heading1Char"/>
        </w:rPr>
        <w:t>r</w:t>
      </w:r>
      <w:r w:rsidRPr="00C91A9C">
        <w:rPr>
          <w:rStyle w:val="Heading1Char"/>
        </w:rPr>
        <w:t>enc</w:t>
      </w:r>
      <w:r w:rsidRPr="00C91A9C">
        <w:rPr>
          <w:rStyle w:val="Heading1Char"/>
        </w:rPr>
        <w:t>e</w:t>
      </w:r>
      <w:r w:rsidRPr="00C91A9C">
        <w:rPr>
          <w:rStyle w:val="Heading1Char"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MSAC appl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ion 1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34. As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eport</w:t>
      </w:r>
    </w:p>
    <w:p w:rsidR="00936C43" w:rsidRDefault="00C91A9C" w:rsidP="00C91A9C">
      <w:pPr>
        <w:pStyle w:val="Heading2"/>
        <w:rPr>
          <w:rFonts w:eastAsia="Times New Roman"/>
        </w:rPr>
      </w:pPr>
      <w:r>
        <w:rPr>
          <w:rFonts w:eastAsia="Times New Roman"/>
        </w:rPr>
        <w:t>Aim</w:t>
      </w:r>
    </w:p>
    <w:p w:rsidR="00936C43" w:rsidRDefault="00C91A9C" w:rsidP="00C91A9C">
      <w:pPr>
        <w:spacing w:after="0" w:line="25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ntern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)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936C43" w:rsidRDefault="00C91A9C" w:rsidP="00C91A9C">
      <w:pPr>
        <w:spacing w:before="5" w:after="0" w:line="252" w:lineRule="exact"/>
        <w:ind w:right="4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stanc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4"/>
        </w:rPr>
        <w:t>-</w:t>
      </w:r>
      <w:proofErr w:type="spellStart"/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hepa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ondary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eta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binat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otherap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936C43" w:rsidRDefault="00C91A9C" w:rsidP="00C91A9C">
      <w:pPr>
        <w:pStyle w:val="Heading2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lusion</w:t>
      </w:r>
      <w:r>
        <w:rPr>
          <w:rFonts w:eastAsia="Times New Roman"/>
        </w:rPr>
        <w:t xml:space="preserve">s </w:t>
      </w:r>
      <w:r>
        <w:rPr>
          <w:rFonts w:eastAsia="Times New Roman"/>
        </w:rPr>
        <w:t>a</w:t>
      </w:r>
      <w:r>
        <w:rPr>
          <w:rFonts w:eastAsia="Times New Roman"/>
          <w:spacing w:val="-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</w:rPr>
        <w:t>ul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s</w:t>
      </w:r>
    </w:p>
    <w:p w:rsidR="00936C43" w:rsidRDefault="00C91A9C" w:rsidP="00C91A9C">
      <w:pPr>
        <w:pStyle w:val="Heading3"/>
        <w:rPr>
          <w:rFonts w:eastAsia="Garamond"/>
        </w:rPr>
      </w:pPr>
      <w:r>
        <w:rPr>
          <w:rFonts w:eastAsia="Garamond"/>
        </w:rPr>
        <w:t>Safety</w:t>
      </w:r>
    </w:p>
    <w:p w:rsidR="00936C43" w:rsidRDefault="00C91A9C" w:rsidP="00C91A9C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sa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y -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</w:p>
    <w:p w:rsidR="00936C43" w:rsidRDefault="00C91A9C" w:rsidP="00C91A9C">
      <w:pPr>
        <w:spacing w:before="1" w:after="0" w:line="240" w:lineRule="auto"/>
        <w:ind w:right="42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appe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(al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e),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apy alon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 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 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to 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ore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 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 toxic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anuloc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alone.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bined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ests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har</w:t>
      </w:r>
      <w:r>
        <w:rPr>
          <w:rFonts w:ascii="Times New Roman" w:eastAsia="Times New Roman" w:hAnsi="Times New Roman" w:cs="Times New Roman"/>
          <w:spacing w:val="-2"/>
        </w:rPr>
        <w:t>gy</w:t>
      </w:r>
      <w:r>
        <w:rPr>
          <w:rFonts w:ascii="Times New Roman" w:eastAsia="Times New Roman" w:hAnsi="Times New Roman" w:cs="Times New Roman"/>
        </w:rPr>
        <w:t>, anore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ia,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nd/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roi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bee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tal 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orrha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oniti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936C43" w:rsidRDefault="00936C43" w:rsidP="00C91A9C">
      <w:pPr>
        <w:spacing w:before="9" w:after="0" w:line="110" w:lineRule="exact"/>
        <w:rPr>
          <w:sz w:val="11"/>
          <w:szCs w:val="11"/>
        </w:rPr>
      </w:pPr>
    </w:p>
    <w:p w:rsidR="00936C43" w:rsidRDefault="00C91A9C" w:rsidP="00C91A9C">
      <w:pPr>
        <w:spacing w:after="0" w:line="240" w:lineRule="auto"/>
        <w:ind w:right="6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rsonn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sa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y -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 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low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wit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ccup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ission, </w:t>
      </w: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</w:p>
    <w:p w:rsidR="00936C43" w:rsidRDefault="00936C43" w:rsidP="00C91A9C">
      <w:pPr>
        <w:spacing w:before="7" w:after="0" w:line="110" w:lineRule="exact"/>
        <w:rPr>
          <w:sz w:val="11"/>
          <w:szCs w:val="11"/>
        </w:rPr>
      </w:pPr>
    </w:p>
    <w:p w:rsidR="00936C43" w:rsidRDefault="00C91A9C" w:rsidP="00C91A9C">
      <w:pPr>
        <w:pStyle w:val="Heading3"/>
        <w:rPr>
          <w:rFonts w:eastAsia="Times New Roman"/>
        </w:rPr>
      </w:pPr>
      <w:r>
        <w:rPr>
          <w:rFonts w:eastAsia="Times New Roman"/>
        </w:rPr>
        <w:t>E</w:t>
      </w:r>
      <w:r>
        <w:rPr>
          <w:rFonts w:eastAsia="Times New Roman"/>
          <w:spacing w:val="1"/>
        </w:rPr>
        <w:t>ff</w:t>
      </w:r>
      <w:r>
        <w:rPr>
          <w:rFonts w:eastAsia="Times New Roman"/>
        </w:rPr>
        <w:t>ec</w:t>
      </w:r>
      <w:r>
        <w:rPr>
          <w:rFonts w:eastAsia="Times New Roman"/>
          <w:spacing w:val="1"/>
        </w:rPr>
        <w:t>ti</w:t>
      </w:r>
      <w:r>
        <w:rPr>
          <w:rFonts w:eastAsia="Times New Roman"/>
        </w:rPr>
        <w:t>veness</w:t>
      </w:r>
    </w:p>
    <w:p w:rsidR="00936C43" w:rsidRDefault="00C91A9C" w:rsidP="00C91A9C">
      <w:pPr>
        <w:spacing w:before="2" w:after="0" w:line="240" w:lineRule="auto"/>
        <w:ind w:right="5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otherapy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er,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upon how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easured.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olu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there 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ouring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plus hepa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ted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he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plus 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with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alone.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 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‘be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936C43" w:rsidRDefault="00C91A9C" w:rsidP="00C91A9C">
      <w:pPr>
        <w:spacing w:before="59" w:after="0" w:line="239" w:lineRule="auto"/>
        <w:ind w:right="4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prolong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to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er, 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ing upon how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ase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was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olu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the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gramStart"/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ouring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plus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rapy.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easured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ere 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 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ing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plus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(p=0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033, 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’s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).</w:t>
      </w:r>
    </w:p>
    <w:p w:rsidR="00936C43" w:rsidRDefault="00C91A9C" w:rsidP="00C91A9C">
      <w:pPr>
        <w:spacing w:before="65" w:after="0" w:line="252" w:lineRule="exact"/>
        <w:ind w:right="5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otherap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sur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ity of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936C43" w:rsidRDefault="00C91A9C" w:rsidP="00C91A9C">
      <w:pPr>
        <w:pStyle w:val="Heading3"/>
        <w:rPr>
          <w:rFonts w:eastAsia="Times New Roman"/>
        </w:rPr>
      </w:pPr>
      <w:r>
        <w:rPr>
          <w:rFonts w:eastAsia="Times New Roman"/>
          <w:spacing w:val="1"/>
        </w:rPr>
        <w:t>C</w:t>
      </w:r>
      <w:r>
        <w:rPr>
          <w:rFonts w:eastAsia="Times New Roman"/>
        </w:rPr>
        <w:t>os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-e</w:t>
      </w:r>
      <w:r>
        <w:rPr>
          <w:rFonts w:eastAsia="Times New Roman"/>
          <w:spacing w:val="1"/>
        </w:rPr>
        <w:t>ff</w:t>
      </w:r>
      <w:r>
        <w:rPr>
          <w:rFonts w:eastAsia="Times New Roman"/>
        </w:rPr>
        <w:t>ec</w:t>
      </w:r>
      <w:r>
        <w:rPr>
          <w:rFonts w:eastAsia="Times New Roman"/>
          <w:spacing w:val="1"/>
        </w:rPr>
        <w:t>ti</w:t>
      </w:r>
      <w:r>
        <w:rPr>
          <w:rFonts w:eastAsia="Times New Roman"/>
        </w:rPr>
        <w:t>veness</w:t>
      </w:r>
    </w:p>
    <w:p w:rsidR="00936C43" w:rsidRDefault="00C91A9C" w:rsidP="00C91A9C">
      <w:pPr>
        <w:spacing w:before="4" w:after="0" w:line="240" w:lineRule="auto"/>
        <w:ind w:righ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cost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aried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erably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preh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th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eeded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parison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betw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che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 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936C43" w:rsidRDefault="00C91A9C" w:rsidP="00C91A9C">
      <w:pPr>
        <w:pStyle w:val="Heading2"/>
        <w:rPr>
          <w:rFonts w:eastAsia="Times New Roman"/>
        </w:rPr>
      </w:pPr>
      <w:r>
        <w:rPr>
          <w:rFonts w:eastAsia="Times New Roman"/>
        </w:rPr>
        <w:t>Rec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mme</w:t>
      </w:r>
      <w:r>
        <w:rPr>
          <w:rFonts w:eastAsia="Times New Roman"/>
          <w:spacing w:val="1"/>
        </w:rPr>
        <w:t>nd</w:t>
      </w:r>
      <w:r>
        <w:rPr>
          <w:rFonts w:eastAsia="Times New Roman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</w:p>
    <w:p w:rsidR="00936C43" w:rsidRDefault="00C91A9C" w:rsidP="00C91A9C">
      <w:pPr>
        <w:spacing w:after="0" w:line="25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ainst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</w:p>
    <w:p w:rsidR="00936C43" w:rsidRDefault="00C91A9C" w:rsidP="00C91A9C">
      <w:pPr>
        <w:spacing w:before="5" w:after="0" w:line="252" w:lineRule="exact"/>
        <w:ind w:right="65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ests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ably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ti- </w:t>
      </w:r>
      <w:proofErr w:type="spellStart"/>
      <w:r>
        <w:rPr>
          <w:rFonts w:ascii="Times New Roman" w:eastAsia="Times New Roman" w:hAnsi="Times New Roman" w:cs="Times New Roman"/>
          <w:spacing w:val="1"/>
        </w:rPr>
        <w:t>tu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t.</w:t>
      </w:r>
    </w:p>
    <w:p w:rsidR="00936C43" w:rsidRDefault="00C91A9C" w:rsidP="00C91A9C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Met</w:t>
      </w:r>
      <w:r>
        <w:rPr>
          <w:rFonts w:eastAsia="Times New Roman"/>
          <w:spacing w:val="1"/>
        </w:rPr>
        <w:t>h</w:t>
      </w:r>
      <w:r>
        <w:rPr>
          <w:rFonts w:eastAsia="Times New Roman"/>
        </w:rPr>
        <w:t>od</w:t>
      </w:r>
    </w:p>
    <w:p w:rsidR="00936C43" w:rsidRDefault="00C91A9C" w:rsidP="00C91A9C">
      <w:pPr>
        <w:spacing w:after="0" w:line="25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RC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ty</w:t>
      </w:r>
    </w:p>
    <w:p w:rsidR="00C91A9C" w:rsidRDefault="00C91A9C" w:rsidP="00C91A9C">
      <w:pPr>
        <w:spacing w:before="1" w:after="0" w:line="239" w:lineRule="auto"/>
        <w:ind w:right="4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dney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atu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(w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pri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 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und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 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il 13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2001,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ele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tern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assess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es. </w:t>
      </w:r>
      <w:r>
        <w:rPr>
          <w:rFonts w:ascii="Times New Roman" w:eastAsia="Times New Roman" w:hAnsi="Times New Roman" w:cs="Times New Roman"/>
        </w:rPr>
        <w:t>Addi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hed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t. </w:t>
      </w:r>
    </w:p>
    <w:p w:rsidR="00936C43" w:rsidRDefault="00C91A9C" w:rsidP="00C91A9C">
      <w:pPr>
        <w:spacing w:before="1" w:after="0" w:line="239" w:lineRule="auto"/>
        <w:ind w:right="4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Kir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ten Ho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y</w:t>
      </w:r>
      <w:proofErr w:type="spellEnd"/>
      <w:r>
        <w:rPr>
          <w:rFonts w:ascii="Times New Roman" w:eastAsia="Times New Roman" w:hAnsi="Times New Roman" w:cs="Times New Roman"/>
        </w:rPr>
        <w:t>, NHMRC 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C,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  <w:proofErr w:type="gramEnd"/>
    </w:p>
    <w:sectPr w:rsidR="00936C43">
      <w:type w:val="continuous"/>
      <w:pgSz w:w="11900" w:h="16840"/>
      <w:pgMar w:top="800" w:right="98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43"/>
    <w:rsid w:val="00936C43"/>
    <w:rsid w:val="00C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91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1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A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91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1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A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- 1034 - Selective Internal Radiation Therapy.doc</vt:lpstr>
    </vt:vector>
  </TitlesOfParts>
  <Company>Dept Health And Ageing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- 1034 - Selective Internal Radiation Therapy.doc</dc:title>
  <dc:creator>Orr Audrey</dc:creator>
  <cp:lastModifiedBy>Orr Audrey</cp:lastModifiedBy>
  <cp:revision>2</cp:revision>
  <dcterms:created xsi:type="dcterms:W3CDTF">2013-09-20T03:55:00Z</dcterms:created>
  <dcterms:modified xsi:type="dcterms:W3CDTF">2013-09-20T03:55:00Z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2013-09-09T00:00:00Z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